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/1194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>О регистрации Былева Алексея Геннадьевича кандидатом в депутаты Совета Владимирского сельского поселения Лабинского района  по Владимирскому  девятимандатному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Былева А.Г.,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 по Владимирскому  девятимандатному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Былева Алексея Геннадьевича</w:t>
      </w:r>
      <w:r>
        <w:rPr/>
        <w:t xml:space="preserve"> 1984 г.р.,  выдвинут</w:t>
      </w:r>
      <w:r>
        <w:rPr/>
        <w:t>ого</w:t>
      </w:r>
      <w:r>
        <w:rPr/>
        <w:t xml:space="preserve"> в порядке самовыдвижения, кандидатом в депутаты Совета Владимирского сельского поселения Лабинского района  по Владимирскому девятимандатному избирательному округу № 1 18 июля 2024 года в </w:t>
      </w:r>
      <w:r>
        <w:rPr>
          <w:color w:val="000000"/>
        </w:rPr>
        <w:t xml:space="preserve">12 часов 15 минут. </w:t>
      </w:r>
    </w:p>
    <w:p>
      <w:pPr>
        <w:pStyle w:val="NoSpacing"/>
        <w:ind w:firstLine="708"/>
        <w:rPr/>
      </w:pPr>
      <w:r>
        <w:rPr/>
        <w:t>2. Вручить Былеву А.Г.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2024-07-18T11:34:36Z</cp:lastPrinted>
  <dcterms:modified xsi:type="dcterms:W3CDTF">2024-07-18T11:34:52Z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